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0EC43" w14:textId="77777777" w:rsidR="00B1138D" w:rsidRDefault="00B1138D" w:rsidP="00B1138D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1A04BAB5" w14:textId="77777777" w:rsidR="00B1138D" w:rsidRDefault="00B1138D" w:rsidP="00B1138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27B68AD" w14:textId="77777777" w:rsidR="00B1138D" w:rsidRDefault="00B1138D" w:rsidP="00B1138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14:paraId="136B9429" w14:textId="77777777" w:rsidR="00B1138D" w:rsidRDefault="00B1138D" w:rsidP="00B113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1F9E2C" w14:textId="77777777" w:rsidR="00B1138D" w:rsidRDefault="00B1138D" w:rsidP="00B11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14:paraId="5503B714" w14:textId="77777777" w:rsidR="00B1138D" w:rsidRDefault="00B1138D" w:rsidP="00B11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EDUCAÇÃO, SAÚDE E ASSISTÊNCIA SOCIAL E FINANÇAS E ORÇAMENTO.</w:t>
      </w:r>
    </w:p>
    <w:p w14:paraId="0A9363D8" w14:textId="77777777" w:rsidR="00B1138D" w:rsidRDefault="00B1138D" w:rsidP="00B11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6A0652" w14:textId="4FBB624B" w:rsidR="00B1138D" w:rsidRDefault="00B1138D" w:rsidP="00B11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sz w:val="24"/>
          <w:szCs w:val="24"/>
        </w:rPr>
        <w:t xml:space="preserve"> Projeto de </w:t>
      </w:r>
      <w:r w:rsidR="00A17995">
        <w:rPr>
          <w:rFonts w:ascii="Arial" w:hAnsi="Arial" w:cs="Arial"/>
          <w:b/>
          <w:sz w:val="24"/>
          <w:szCs w:val="24"/>
        </w:rPr>
        <w:t>Decreto Legislativo</w:t>
      </w:r>
      <w:r>
        <w:rPr>
          <w:rFonts w:ascii="Arial" w:hAnsi="Arial" w:cs="Arial"/>
          <w:b/>
          <w:sz w:val="24"/>
          <w:szCs w:val="24"/>
        </w:rPr>
        <w:t xml:space="preserve"> n° </w:t>
      </w:r>
      <w:r w:rsidR="00A17995">
        <w:rPr>
          <w:rFonts w:ascii="Arial" w:hAnsi="Arial" w:cs="Arial"/>
          <w:b/>
          <w:sz w:val="24"/>
          <w:szCs w:val="24"/>
        </w:rPr>
        <w:t>288/2021</w:t>
      </w:r>
      <w:r>
        <w:rPr>
          <w:rFonts w:ascii="Arial" w:hAnsi="Arial" w:cs="Arial"/>
          <w:b/>
          <w:sz w:val="24"/>
          <w:szCs w:val="24"/>
        </w:rPr>
        <w:t>, de 17/02/2021</w:t>
      </w:r>
    </w:p>
    <w:p w14:paraId="2581621D" w14:textId="77777777" w:rsidR="00B1138D" w:rsidRDefault="00B1138D" w:rsidP="00B113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9DC2B5" w14:textId="3723ECC3" w:rsidR="00B1138D" w:rsidRDefault="00B1138D" w:rsidP="00B113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DISPONDO SOBRE: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17995" w:rsidRPr="00A17995">
        <w:rPr>
          <w:rFonts w:ascii="Arial" w:hAnsi="Arial" w:cs="Arial"/>
          <w:b/>
          <w:bCs/>
          <w:sz w:val="24"/>
          <w:szCs w:val="24"/>
        </w:rPr>
        <w:t xml:space="preserve">CONCEDE TÍTULO DE CIDADÃO MONTEAZULENSE AO ILMO. SR. FLORENTINO IRINEU SACHETIM </w:t>
      </w:r>
      <w:proofErr w:type="gramStart"/>
      <w:r w:rsidR="00A17995" w:rsidRPr="00A17995">
        <w:rPr>
          <w:rFonts w:ascii="Arial" w:hAnsi="Arial" w:cs="Arial"/>
          <w:b/>
          <w:bCs/>
          <w:sz w:val="24"/>
          <w:szCs w:val="24"/>
        </w:rPr>
        <w:t>JÚNIOR .</w:t>
      </w:r>
      <w:proofErr w:type="gramEnd"/>
    </w:p>
    <w:p w14:paraId="1243813C" w14:textId="77777777" w:rsidR="00B1138D" w:rsidRDefault="00B1138D" w:rsidP="00B113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2C1886E" w14:textId="77777777" w:rsidR="00B1138D" w:rsidRDefault="00B1138D" w:rsidP="00B1138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14:paraId="159BAF31" w14:textId="77777777" w:rsidR="00B1138D" w:rsidRDefault="00B1138D" w:rsidP="00B1138D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109CAC5E" w14:textId="7200462F" w:rsidR="00B1138D" w:rsidRDefault="00B1138D" w:rsidP="00B113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Estas Comissões de Constituição, Justiça, Redação; Educação, Saúde e Assistência Social e Finanças a Orçamento, após procederem ao cuidadoso exame no </w:t>
      </w:r>
      <w:r>
        <w:rPr>
          <w:rFonts w:ascii="Arial" w:hAnsi="Arial" w:cs="Arial"/>
          <w:b/>
          <w:sz w:val="24"/>
          <w:szCs w:val="24"/>
        </w:rPr>
        <w:t xml:space="preserve">Projeto </w:t>
      </w:r>
      <w:r w:rsidR="00A17995">
        <w:rPr>
          <w:rFonts w:ascii="Arial" w:hAnsi="Arial" w:cs="Arial"/>
          <w:b/>
          <w:sz w:val="24"/>
          <w:szCs w:val="24"/>
        </w:rPr>
        <w:t>de Decreto Legislativo n° 288/2021</w:t>
      </w:r>
      <w:r>
        <w:rPr>
          <w:rFonts w:ascii="Arial" w:hAnsi="Arial" w:cs="Arial"/>
          <w:b/>
          <w:sz w:val="24"/>
          <w:szCs w:val="24"/>
        </w:rPr>
        <w:t>, de 17 de fevereiro de 2021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Dispondo sobre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17995" w:rsidRPr="00A17995">
        <w:rPr>
          <w:rFonts w:ascii="Arial" w:hAnsi="Arial" w:cs="Arial"/>
          <w:b/>
          <w:bCs/>
          <w:sz w:val="24"/>
          <w:szCs w:val="24"/>
        </w:rPr>
        <w:t>CONCEDE TÍTULO DE CIDADÃO MONTEAZULENSE AO ILMO. SR. FLORENTINO IRINEU SACHETIM JÚNIOR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reunião de seus membros, analisando suas disposições, decidiram emitir </w:t>
      </w:r>
      <w:r>
        <w:rPr>
          <w:rFonts w:ascii="Arial" w:hAnsi="Arial" w:cs="Arial"/>
          <w:b/>
          <w:sz w:val="24"/>
          <w:szCs w:val="24"/>
        </w:rPr>
        <w:t xml:space="preserve">PARECER FAVORÁVEL </w:t>
      </w:r>
      <w:r>
        <w:rPr>
          <w:rFonts w:ascii="Arial" w:hAnsi="Arial" w:cs="Arial"/>
          <w:sz w:val="24"/>
          <w:szCs w:val="24"/>
        </w:rPr>
        <w:t>por estar o mesmo revestido das formalidades legais, esperando merecer o apoio dos demais pares desta Casa de Leis. Conste-se que a ausência de Parecer exarado pelo setor Jurídico desta Casa de Leis está ausente nesse projeto porque o Procurador Jurídico desta Câmara encontra-se de férias.</w:t>
      </w:r>
    </w:p>
    <w:p w14:paraId="658D4326" w14:textId="77777777" w:rsidR="00B1138D" w:rsidRDefault="00B1138D" w:rsidP="00B113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560110" w14:textId="77777777" w:rsidR="00B1138D" w:rsidRDefault="00B1138D" w:rsidP="00B113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B1138D" w14:paraId="08F1C326" w14:textId="77777777" w:rsidTr="00B1138D">
        <w:trPr>
          <w:trHeight w:val="433"/>
        </w:trPr>
        <w:tc>
          <w:tcPr>
            <w:tcW w:w="1902" w:type="dxa"/>
          </w:tcPr>
          <w:p w14:paraId="3973B11C" w14:textId="77777777" w:rsidR="00B1138D" w:rsidRDefault="00B1138D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65E4109" w14:textId="77777777" w:rsidR="00B1138D" w:rsidRDefault="00B113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D84A38" w14:textId="77777777" w:rsidR="00B1138D" w:rsidRDefault="00B1138D" w:rsidP="00B1138D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14:paraId="2DA40FC6" w14:textId="77777777" w:rsidR="00B1138D" w:rsidRDefault="00B1138D" w:rsidP="00B1138D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09FDF912" w14:textId="77777777" w:rsidR="00B1138D" w:rsidRDefault="00B1138D" w:rsidP="00B1138D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24 de fevereiro de 2021.</w:t>
      </w:r>
    </w:p>
    <w:p w14:paraId="6F48EEB8" w14:textId="77777777" w:rsidR="00B1138D" w:rsidRDefault="00B1138D" w:rsidP="00B1138D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5BFAF81C" w14:textId="77777777" w:rsidR="00B1138D" w:rsidRDefault="00B1138D" w:rsidP="00B1138D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744" w:type="dxa"/>
        <w:tblInd w:w="-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4188"/>
        <w:gridCol w:w="3788"/>
      </w:tblGrid>
      <w:tr w:rsidR="00B1138D" w14:paraId="29B8B44E" w14:textId="77777777" w:rsidTr="00B1138D">
        <w:trPr>
          <w:trHeight w:val="590"/>
        </w:trPr>
        <w:tc>
          <w:tcPr>
            <w:tcW w:w="3768" w:type="dxa"/>
            <w:vAlign w:val="center"/>
            <w:hideMark/>
          </w:tcPr>
          <w:p w14:paraId="460D4055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4188" w:type="dxa"/>
            <w:noWrap/>
            <w:vAlign w:val="center"/>
            <w:hideMark/>
          </w:tcPr>
          <w:p w14:paraId="0569E7E1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788" w:type="dxa"/>
            <w:vAlign w:val="center"/>
            <w:hideMark/>
          </w:tcPr>
          <w:p w14:paraId="4AF164E6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B1138D" w14:paraId="78C66396" w14:textId="77777777" w:rsidTr="00B1138D">
        <w:trPr>
          <w:trHeight w:val="284"/>
        </w:trPr>
        <w:tc>
          <w:tcPr>
            <w:tcW w:w="3768" w:type="dxa"/>
            <w:noWrap/>
            <w:vAlign w:val="center"/>
            <w:hideMark/>
          </w:tcPr>
          <w:p w14:paraId="2DE9EBA1" w14:textId="77777777" w:rsidR="00B1138D" w:rsidRDefault="00B1138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88" w:type="dxa"/>
            <w:noWrap/>
            <w:vAlign w:val="center"/>
          </w:tcPr>
          <w:p w14:paraId="02014A6C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0690B6ED" w14:textId="77777777" w:rsidR="00B1138D" w:rsidRDefault="00B1138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1138D" w14:paraId="795B92E0" w14:textId="77777777" w:rsidTr="00B1138D">
        <w:trPr>
          <w:trHeight w:val="284"/>
        </w:trPr>
        <w:tc>
          <w:tcPr>
            <w:tcW w:w="3768" w:type="dxa"/>
            <w:noWrap/>
            <w:vAlign w:val="center"/>
            <w:hideMark/>
          </w:tcPr>
          <w:p w14:paraId="6DE758E2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5F49BA47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2A7C3074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B1138D" w14:paraId="5D0A48E4" w14:textId="77777777" w:rsidTr="00B1138D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491E992E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188" w:type="dxa"/>
            <w:noWrap/>
            <w:vAlign w:val="center"/>
            <w:hideMark/>
          </w:tcPr>
          <w:p w14:paraId="35E752A7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8" w:type="dxa"/>
            <w:noWrap/>
            <w:vAlign w:val="center"/>
            <w:hideMark/>
          </w:tcPr>
          <w:p w14:paraId="065A9B73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B1138D" w14:paraId="62979F08" w14:textId="77777777" w:rsidTr="00B1138D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6E9B42EB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188" w:type="dxa"/>
            <w:noWrap/>
            <w:vAlign w:val="center"/>
            <w:hideMark/>
          </w:tcPr>
          <w:p w14:paraId="55632762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8" w:type="dxa"/>
            <w:noWrap/>
            <w:vAlign w:val="center"/>
            <w:hideMark/>
          </w:tcPr>
          <w:p w14:paraId="57EAB7BC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B1138D" w14:paraId="65897D80" w14:textId="77777777" w:rsidTr="00B1138D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6DBCD9C8" w14:textId="77777777" w:rsidR="00B1138D" w:rsidRDefault="00B1138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88" w:type="dxa"/>
            <w:noWrap/>
            <w:vAlign w:val="center"/>
          </w:tcPr>
          <w:p w14:paraId="00FBD2BC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57D01A30" w14:textId="77777777" w:rsidR="00B1138D" w:rsidRDefault="00B1138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1138D" w14:paraId="57D99BCB" w14:textId="77777777" w:rsidTr="00B1138D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66A0898A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37C95E82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433B5FDE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B1138D" w14:paraId="175A80B5" w14:textId="77777777" w:rsidTr="00B1138D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523A93E9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4188" w:type="dxa"/>
            <w:noWrap/>
            <w:vAlign w:val="center"/>
            <w:hideMark/>
          </w:tcPr>
          <w:p w14:paraId="2C493154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  <w:tc>
          <w:tcPr>
            <w:tcW w:w="3788" w:type="dxa"/>
            <w:noWrap/>
            <w:vAlign w:val="center"/>
            <w:hideMark/>
          </w:tcPr>
          <w:p w14:paraId="0EF63BA2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B1138D" w14:paraId="5A0B9367" w14:textId="77777777" w:rsidTr="00B1138D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060864D7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188" w:type="dxa"/>
            <w:noWrap/>
            <w:vAlign w:val="center"/>
            <w:hideMark/>
          </w:tcPr>
          <w:p w14:paraId="0B1151B8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8" w:type="dxa"/>
            <w:noWrap/>
            <w:vAlign w:val="center"/>
            <w:hideMark/>
          </w:tcPr>
          <w:p w14:paraId="3278A981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B1138D" w14:paraId="6231F32C" w14:textId="77777777" w:rsidTr="00B1138D">
        <w:trPr>
          <w:trHeight w:val="295"/>
        </w:trPr>
        <w:tc>
          <w:tcPr>
            <w:tcW w:w="3768" w:type="dxa"/>
            <w:noWrap/>
            <w:vAlign w:val="center"/>
          </w:tcPr>
          <w:p w14:paraId="0922B295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1329C1A4" w14:textId="77777777" w:rsidR="00B1138D" w:rsidRDefault="00B1138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43F67D4E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B1138D" w14:paraId="1812F170" w14:textId="77777777" w:rsidTr="00B1138D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314AD705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1F27B435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5139237A" w14:textId="77777777" w:rsidR="00B1138D" w:rsidRDefault="00B1138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B1138D" w14:paraId="5247ABB9" w14:textId="77777777" w:rsidTr="00B1138D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29C521AB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  <w:tc>
          <w:tcPr>
            <w:tcW w:w="4188" w:type="dxa"/>
            <w:noWrap/>
            <w:vAlign w:val="center"/>
            <w:hideMark/>
          </w:tcPr>
          <w:p w14:paraId="0AA957A5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788" w:type="dxa"/>
            <w:noWrap/>
            <w:vAlign w:val="center"/>
            <w:hideMark/>
          </w:tcPr>
          <w:p w14:paraId="1D94031A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B1138D" w14:paraId="44F3C5B5" w14:textId="77777777" w:rsidTr="00B1138D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2293C9A7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188" w:type="dxa"/>
            <w:noWrap/>
            <w:vAlign w:val="center"/>
            <w:hideMark/>
          </w:tcPr>
          <w:p w14:paraId="1AABBF4C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788" w:type="dxa"/>
            <w:noWrap/>
            <w:vAlign w:val="center"/>
            <w:hideMark/>
          </w:tcPr>
          <w:p w14:paraId="49D67FDB" w14:textId="77777777" w:rsidR="00B1138D" w:rsidRDefault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14:paraId="56F47FBA" w14:textId="77777777" w:rsidR="00B1138D" w:rsidRDefault="00B1138D" w:rsidP="00B1138D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7CD4EDA4" w14:textId="77777777" w:rsidR="00B1138D" w:rsidRDefault="00B1138D" w:rsidP="00B1138D"/>
    <w:p w14:paraId="6AB6A09D" w14:textId="77777777" w:rsidR="0072194A" w:rsidRPr="00B1138D" w:rsidRDefault="0072194A" w:rsidP="00B1138D"/>
    <w:sectPr w:rsidR="0072194A" w:rsidRPr="00B1138D" w:rsidSect="0072194A">
      <w:headerReference w:type="default" r:id="rId8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EE61C" w14:textId="77777777" w:rsidR="00D10B63" w:rsidRDefault="00D10B63">
      <w:pPr>
        <w:spacing w:after="0" w:line="240" w:lineRule="auto"/>
      </w:pPr>
      <w:r>
        <w:separator/>
      </w:r>
    </w:p>
  </w:endnote>
  <w:endnote w:type="continuationSeparator" w:id="0">
    <w:p w14:paraId="004B0B25" w14:textId="77777777" w:rsidR="00D10B63" w:rsidRDefault="00D1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49481" w14:textId="77777777" w:rsidR="00D10B63" w:rsidRDefault="00D10B63">
      <w:pPr>
        <w:spacing w:after="0" w:line="240" w:lineRule="auto"/>
      </w:pPr>
      <w:r>
        <w:separator/>
      </w:r>
    </w:p>
  </w:footnote>
  <w:footnote w:type="continuationSeparator" w:id="0">
    <w:p w14:paraId="72B37606" w14:textId="77777777" w:rsidR="00D10B63" w:rsidRDefault="00D1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5C117" w14:textId="77777777" w:rsidR="0002166A" w:rsidRPr="00B1138D" w:rsidRDefault="002C0B34" w:rsidP="001B63AF">
    <w:pPr>
      <w:pStyle w:val="Cabealho"/>
      <w:spacing w:after="0" w:line="240" w:lineRule="auto"/>
      <w:ind w:firstLine="1800"/>
      <w:jc w:val="center"/>
      <w:rPr>
        <w:rFonts w:ascii="Segoe UI" w:hAnsi="Segoe UI"/>
        <w:sz w:val="28"/>
        <w:szCs w:val="28"/>
      </w:rPr>
    </w:pPr>
    <w:r w:rsidRPr="00B1138D">
      <w:rPr>
        <w:rFonts w:ascii="Segoe UI" w:hAnsi="Segoe UI"/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62BF052F" wp14:editId="5536D635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138D">
      <w:rPr>
        <w:rFonts w:ascii="Segoe UI" w:hAnsi="Segoe UI"/>
        <w:sz w:val="28"/>
        <w:szCs w:val="28"/>
      </w:rPr>
      <w:t>CÂMARA MUNICIPAL DE MONTE AZUL PAULISTA</w:t>
    </w:r>
  </w:p>
  <w:p w14:paraId="0CFD4E00" w14:textId="77777777" w:rsidR="001B63AF" w:rsidRPr="00B1138D" w:rsidRDefault="002C0B34" w:rsidP="001B63AF">
    <w:pPr>
      <w:pStyle w:val="Cabealho"/>
      <w:spacing w:after="0" w:line="240" w:lineRule="auto"/>
      <w:ind w:firstLine="1797"/>
      <w:jc w:val="center"/>
      <w:rPr>
        <w:rFonts w:ascii="French Script MT" w:hAnsi="French Script MT"/>
        <w:sz w:val="28"/>
        <w:szCs w:val="28"/>
      </w:rPr>
    </w:pPr>
    <w:r w:rsidRPr="00B1138D">
      <w:rPr>
        <w:rFonts w:ascii="French Script MT" w:hAnsi="French Script MT"/>
        <w:sz w:val="28"/>
        <w:szCs w:val="28"/>
      </w:rPr>
      <w:t xml:space="preserve">“Palácio 8 de </w:t>
    </w:r>
    <w:proofErr w:type="gramStart"/>
    <w:r w:rsidRPr="00B1138D">
      <w:rPr>
        <w:rFonts w:ascii="French Script MT" w:hAnsi="French Script MT"/>
        <w:sz w:val="28"/>
        <w:szCs w:val="28"/>
      </w:rPr>
      <w:t>Março</w:t>
    </w:r>
    <w:proofErr w:type="gramEnd"/>
    <w:r w:rsidRPr="00B1138D">
      <w:rPr>
        <w:rFonts w:ascii="French Script MT" w:hAnsi="French Script MT"/>
        <w:sz w:val="28"/>
        <w:szCs w:val="28"/>
      </w:rPr>
      <w:t>”</w:t>
    </w:r>
  </w:p>
  <w:p w14:paraId="6CA603C7" w14:textId="77777777" w:rsidR="001B63AF" w:rsidRPr="00B1138D" w:rsidRDefault="002C0B34" w:rsidP="001B63AF">
    <w:pPr>
      <w:pStyle w:val="Cabealho"/>
      <w:spacing w:after="0" w:line="240" w:lineRule="auto"/>
      <w:ind w:firstLine="1797"/>
      <w:jc w:val="center"/>
      <w:rPr>
        <w:rFonts w:ascii="Segoe UI" w:hAnsi="Segoe UI"/>
      </w:rPr>
    </w:pPr>
    <w:r w:rsidRPr="00B1138D">
      <w:rPr>
        <w:rFonts w:ascii="Segoe UI" w:hAnsi="Segoe UI"/>
      </w:rPr>
      <w:t xml:space="preserve">Rua </w:t>
    </w:r>
    <w:proofErr w:type="spellStart"/>
    <w:r w:rsidRPr="00B1138D">
      <w:rPr>
        <w:rFonts w:ascii="Segoe UI" w:hAnsi="Segoe UI"/>
      </w:rPr>
      <w:t>Cel</w:t>
    </w:r>
    <w:proofErr w:type="spellEnd"/>
    <w:r w:rsidRPr="00B1138D">
      <w:rPr>
        <w:rFonts w:ascii="Segoe UI" w:hAnsi="Segoe UI"/>
      </w:rPr>
      <w:t xml:space="preserve"> João Manoel, 90– 14730-000 – Fone: 17 3361.1254</w:t>
    </w:r>
  </w:p>
  <w:p w14:paraId="37EBE8D2" w14:textId="77777777" w:rsidR="001B63AF" w:rsidRPr="00B1138D" w:rsidRDefault="002C0B34" w:rsidP="001B63AF">
    <w:pPr>
      <w:pStyle w:val="Cabealho"/>
      <w:spacing w:after="0" w:line="240" w:lineRule="auto"/>
      <w:ind w:firstLine="1797"/>
      <w:jc w:val="center"/>
      <w:rPr>
        <w:rFonts w:ascii="Segoe UI" w:hAnsi="Segoe UI"/>
        <w:lang w:val="nl-NL"/>
      </w:rPr>
    </w:pPr>
    <w:r w:rsidRPr="00B1138D">
      <w:rPr>
        <w:rFonts w:ascii="Segoe UI" w:hAnsi="Segoe UI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86CA2"/>
    <w:multiLevelType w:val="hybridMultilevel"/>
    <w:tmpl w:val="90941FEA"/>
    <w:lvl w:ilvl="0" w:tplc="6B90D2D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46C4392" w:tentative="1">
      <w:start w:val="1"/>
      <w:numFmt w:val="lowerLetter"/>
      <w:lvlText w:val="%2."/>
      <w:lvlJc w:val="left"/>
      <w:pPr>
        <w:ind w:left="1800" w:hanging="360"/>
      </w:pPr>
    </w:lvl>
    <w:lvl w:ilvl="2" w:tplc="C6703720" w:tentative="1">
      <w:start w:val="1"/>
      <w:numFmt w:val="lowerRoman"/>
      <w:lvlText w:val="%3."/>
      <w:lvlJc w:val="right"/>
      <w:pPr>
        <w:ind w:left="2520" w:hanging="180"/>
      </w:pPr>
    </w:lvl>
    <w:lvl w:ilvl="3" w:tplc="5262C9D2" w:tentative="1">
      <w:start w:val="1"/>
      <w:numFmt w:val="decimal"/>
      <w:lvlText w:val="%4."/>
      <w:lvlJc w:val="left"/>
      <w:pPr>
        <w:ind w:left="3240" w:hanging="360"/>
      </w:pPr>
    </w:lvl>
    <w:lvl w:ilvl="4" w:tplc="1A021F2E" w:tentative="1">
      <w:start w:val="1"/>
      <w:numFmt w:val="lowerLetter"/>
      <w:lvlText w:val="%5."/>
      <w:lvlJc w:val="left"/>
      <w:pPr>
        <w:ind w:left="3960" w:hanging="360"/>
      </w:pPr>
    </w:lvl>
    <w:lvl w:ilvl="5" w:tplc="8AD0CED6" w:tentative="1">
      <w:start w:val="1"/>
      <w:numFmt w:val="lowerRoman"/>
      <w:lvlText w:val="%6."/>
      <w:lvlJc w:val="right"/>
      <w:pPr>
        <w:ind w:left="4680" w:hanging="180"/>
      </w:pPr>
    </w:lvl>
    <w:lvl w:ilvl="6" w:tplc="5C4640A2" w:tentative="1">
      <w:start w:val="1"/>
      <w:numFmt w:val="decimal"/>
      <w:lvlText w:val="%7."/>
      <w:lvlJc w:val="left"/>
      <w:pPr>
        <w:ind w:left="5400" w:hanging="360"/>
      </w:pPr>
    </w:lvl>
    <w:lvl w:ilvl="7" w:tplc="FB70AD84" w:tentative="1">
      <w:start w:val="1"/>
      <w:numFmt w:val="lowerLetter"/>
      <w:lvlText w:val="%8."/>
      <w:lvlJc w:val="left"/>
      <w:pPr>
        <w:ind w:left="6120" w:hanging="360"/>
      </w:pPr>
    </w:lvl>
    <w:lvl w:ilvl="8" w:tplc="3EEC782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12"/>
    <w:rsid w:val="0002166A"/>
    <w:rsid w:val="00061DF0"/>
    <w:rsid w:val="00092E1B"/>
    <w:rsid w:val="000B506F"/>
    <w:rsid w:val="00121DEF"/>
    <w:rsid w:val="00143021"/>
    <w:rsid w:val="00143F91"/>
    <w:rsid w:val="00197009"/>
    <w:rsid w:val="001A4716"/>
    <w:rsid w:val="001B63AF"/>
    <w:rsid w:val="001F4F9F"/>
    <w:rsid w:val="0021634C"/>
    <w:rsid w:val="0023031E"/>
    <w:rsid w:val="002462E5"/>
    <w:rsid w:val="00277B37"/>
    <w:rsid w:val="002C0B34"/>
    <w:rsid w:val="002E442D"/>
    <w:rsid w:val="002F357C"/>
    <w:rsid w:val="003E4D54"/>
    <w:rsid w:val="004030F4"/>
    <w:rsid w:val="00420060"/>
    <w:rsid w:val="00453F29"/>
    <w:rsid w:val="004A1A06"/>
    <w:rsid w:val="004B3CA6"/>
    <w:rsid w:val="005C2294"/>
    <w:rsid w:val="005E435B"/>
    <w:rsid w:val="005F1246"/>
    <w:rsid w:val="00647DB2"/>
    <w:rsid w:val="00670650"/>
    <w:rsid w:val="0067456F"/>
    <w:rsid w:val="00686CD2"/>
    <w:rsid w:val="006B2EB7"/>
    <w:rsid w:val="007079E7"/>
    <w:rsid w:val="0072194A"/>
    <w:rsid w:val="00823947"/>
    <w:rsid w:val="00826C6F"/>
    <w:rsid w:val="008337B3"/>
    <w:rsid w:val="009C4820"/>
    <w:rsid w:val="00A17995"/>
    <w:rsid w:val="00A7588E"/>
    <w:rsid w:val="00AD4DE9"/>
    <w:rsid w:val="00B1138D"/>
    <w:rsid w:val="00B463B8"/>
    <w:rsid w:val="00B7164D"/>
    <w:rsid w:val="00C02E61"/>
    <w:rsid w:val="00C41CBA"/>
    <w:rsid w:val="00C45954"/>
    <w:rsid w:val="00C72363"/>
    <w:rsid w:val="00D10B63"/>
    <w:rsid w:val="00D943CB"/>
    <w:rsid w:val="00DA5F12"/>
    <w:rsid w:val="00E40865"/>
    <w:rsid w:val="00F15C78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6A7B"/>
  <w15:docId w15:val="{010B05B7-6696-418F-8DE5-A366A40B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11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3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932D-1D80-452B-A3F4-299FB567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ZAn .</cp:lastModifiedBy>
  <cp:revision>6</cp:revision>
  <cp:lastPrinted>2021-02-24T20:59:00Z</cp:lastPrinted>
  <dcterms:created xsi:type="dcterms:W3CDTF">2021-02-24T20:35:00Z</dcterms:created>
  <dcterms:modified xsi:type="dcterms:W3CDTF">2021-02-24T20:59:00Z</dcterms:modified>
</cp:coreProperties>
</file>